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AF" w:rsidRDefault="003A7BEA">
      <w:pPr>
        <w:pBdr>
          <w:bottom w:val="single" w:sz="6" w:space="1" w:color="auto"/>
        </w:pBdr>
      </w:pPr>
      <w:r>
        <w:t>TRƯỜNG THCS NGUYỄN VĂN BỨA</w:t>
      </w:r>
    </w:p>
    <w:p w:rsidR="00B90DAF" w:rsidRDefault="003A7BEA">
      <w:pPr>
        <w:jc w:val="center"/>
        <w:rPr>
          <w:b/>
        </w:rPr>
      </w:pPr>
      <w:r>
        <w:rPr>
          <w:b/>
        </w:rPr>
        <w:t>LỊCH CÔNG TÁC</w:t>
      </w:r>
    </w:p>
    <w:p w:rsidR="00B90DAF" w:rsidRDefault="00B90DAF">
      <w:pPr>
        <w:jc w:val="center"/>
        <w:rPr>
          <w:b/>
        </w:rPr>
      </w:pPr>
    </w:p>
    <w:tbl>
      <w:tblPr>
        <w:tblW w:w="0" w:type="auto"/>
        <w:tblInd w:w="2088" w:type="dxa"/>
        <w:tblLook w:val="0000" w:firstRow="0" w:lastRow="0" w:firstColumn="0" w:lastColumn="0" w:noHBand="0" w:noVBand="0"/>
      </w:tblPr>
      <w:tblGrid>
        <w:gridCol w:w="2590"/>
        <w:gridCol w:w="5418"/>
      </w:tblGrid>
      <w:tr w:rsidR="00B90DAF" w:rsidTr="00532E42">
        <w:trPr>
          <w:trHeight w:val="495"/>
        </w:trPr>
        <w:tc>
          <w:tcPr>
            <w:tcW w:w="2590" w:type="dxa"/>
          </w:tcPr>
          <w:p w:rsidR="00B90DAF" w:rsidRPr="002C0297" w:rsidRDefault="003A7BEA" w:rsidP="0091062D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C0297">
              <w:rPr>
                <w:b/>
              </w:rPr>
              <w:t>lễ</w:t>
            </w:r>
            <w:proofErr w:type="spellEnd"/>
            <w:r>
              <w:rPr>
                <w:b/>
              </w:rPr>
              <w:t xml:space="preserve">: </w:t>
            </w:r>
            <w:r w:rsidR="00DC5A5C">
              <w:rPr>
                <w:b/>
              </w:rPr>
              <w:t>2</w:t>
            </w:r>
            <w:r w:rsidR="00686FA5">
              <w:rPr>
                <w:b/>
              </w:rPr>
              <w:t>2</w:t>
            </w:r>
          </w:p>
        </w:tc>
        <w:tc>
          <w:tcPr>
            <w:tcW w:w="5418" w:type="dxa"/>
          </w:tcPr>
          <w:p w:rsidR="00B90DAF" w:rsidRDefault="003A7BEA" w:rsidP="0091062D">
            <w:pPr>
              <w:spacing w:before="60" w:after="60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B60F0">
              <w:t xml:space="preserve"> </w:t>
            </w:r>
            <w:r w:rsidR="00E13736">
              <w:t>29</w:t>
            </w:r>
            <w:r>
              <w:t>/</w:t>
            </w:r>
            <w:r w:rsidR="00892439">
              <w:t>0</w:t>
            </w:r>
            <w:r w:rsidR="00273C52">
              <w:t>1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45E73">
              <w:t xml:space="preserve"> </w:t>
            </w:r>
            <w:r w:rsidR="00532E42">
              <w:t>0</w:t>
            </w:r>
            <w:r w:rsidR="00E13736">
              <w:t>3</w:t>
            </w:r>
            <w:r>
              <w:t>/</w:t>
            </w:r>
            <w:r w:rsidR="00532E42">
              <w:t>0</w:t>
            </w:r>
            <w:r w:rsidR="00E13736">
              <w:t>2</w:t>
            </w:r>
            <w:r>
              <w:t>/202</w:t>
            </w:r>
            <w:r w:rsidR="00892439">
              <w:t>4</w:t>
            </w:r>
          </w:p>
        </w:tc>
      </w:tr>
      <w:tr w:rsidR="00B90DAF" w:rsidTr="00532E42">
        <w:tc>
          <w:tcPr>
            <w:tcW w:w="2590" w:type="dxa"/>
          </w:tcPr>
          <w:p w:rsidR="00B90DAF" w:rsidRDefault="003A7BEA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418" w:type="dxa"/>
          </w:tcPr>
          <w:p w:rsidR="00D45E73" w:rsidRDefault="00E13736" w:rsidP="00E13736">
            <w:pPr>
              <w:rPr>
                <w:bCs/>
                <w:color w:val="FF0000"/>
                <w:sz w:val="22"/>
                <w:szCs w:val="22"/>
              </w:rPr>
            </w:pPr>
            <w:proofErr w:type="spellStart"/>
            <w:r>
              <w:rPr>
                <w:bCs/>
                <w:color w:val="FF0000"/>
                <w:sz w:val="22"/>
                <w:szCs w:val="22"/>
              </w:rPr>
              <w:t>Trại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FF0000"/>
                <w:sz w:val="22"/>
                <w:szCs w:val="22"/>
              </w:rPr>
              <w:t>Xuân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K9</w:t>
            </w:r>
          </w:p>
          <w:p w:rsidR="00E13736" w:rsidRDefault="00E13736" w:rsidP="00E13736">
            <w:pPr>
              <w:rPr>
                <w:b/>
                <w:color w:val="FF0000"/>
              </w:rPr>
            </w:pPr>
            <w:proofErr w:type="spellStart"/>
            <w:r>
              <w:rPr>
                <w:bCs/>
                <w:color w:val="FF0000"/>
                <w:sz w:val="22"/>
                <w:szCs w:val="22"/>
              </w:rPr>
              <w:t>Chăm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lo </w:t>
            </w:r>
            <w:proofErr w:type="spellStart"/>
            <w:r>
              <w:rPr>
                <w:bCs/>
                <w:color w:val="FF0000"/>
                <w:sz w:val="22"/>
                <w:szCs w:val="22"/>
              </w:rPr>
              <w:t>Tết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FF0000"/>
                <w:sz w:val="22"/>
                <w:szCs w:val="22"/>
              </w:rPr>
              <w:t>cho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FF0000"/>
                <w:sz w:val="22"/>
                <w:szCs w:val="22"/>
              </w:rPr>
              <w:t>học</w:t>
            </w:r>
            <w:proofErr w:type="spellEnd"/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FF0000"/>
                <w:sz w:val="22"/>
                <w:szCs w:val="22"/>
              </w:rPr>
              <w:t>sinh</w:t>
            </w:r>
            <w:proofErr w:type="spellEnd"/>
          </w:p>
        </w:tc>
      </w:tr>
    </w:tbl>
    <w:p w:rsidR="00B90DAF" w:rsidRDefault="003A7BEA">
      <w:pPr>
        <w:jc w:val="center"/>
        <w:rPr>
          <w:lang w:val="vi-VN"/>
        </w:rPr>
      </w:pPr>
      <w:r>
        <w:rPr>
          <w:lang w:val="vi-VN"/>
        </w:rPr>
        <w:t xml:space="preserve">                                        </w:t>
      </w:r>
    </w:p>
    <w:tbl>
      <w:tblPr>
        <w:tblW w:w="100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598"/>
        <w:gridCol w:w="3323"/>
        <w:gridCol w:w="1314"/>
        <w:gridCol w:w="2093"/>
        <w:gridCol w:w="1795"/>
      </w:tblGrid>
      <w:tr w:rsidR="00B90DAF" w:rsidTr="00532E42">
        <w:trPr>
          <w:trHeight w:val="438"/>
        </w:trPr>
        <w:tc>
          <w:tcPr>
            <w:tcW w:w="928" w:type="dxa"/>
            <w:vAlign w:val="center"/>
          </w:tcPr>
          <w:p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598" w:type="dxa"/>
            <w:vAlign w:val="center"/>
          </w:tcPr>
          <w:p w:rsidR="00B90DAF" w:rsidRDefault="003A7BEA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</w:tc>
        <w:tc>
          <w:tcPr>
            <w:tcW w:w="3323" w:type="dxa"/>
            <w:vAlign w:val="center"/>
          </w:tcPr>
          <w:p w:rsidR="00B90DAF" w:rsidRPr="0091062D" w:rsidRDefault="003A7BEA">
            <w:pPr>
              <w:jc w:val="center"/>
              <w:rPr>
                <w:bCs/>
                <w:sz w:val="22"/>
                <w:szCs w:val="22"/>
              </w:rPr>
            </w:pPr>
            <w:r w:rsidRPr="0091062D">
              <w:rPr>
                <w:bCs/>
                <w:sz w:val="22"/>
                <w:szCs w:val="22"/>
              </w:rPr>
              <w:t>NỘI DUNG CÔNG TÁC</w:t>
            </w:r>
          </w:p>
        </w:tc>
        <w:tc>
          <w:tcPr>
            <w:tcW w:w="1314" w:type="dxa"/>
            <w:vAlign w:val="center"/>
          </w:tcPr>
          <w:p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GIAN,</w:t>
            </w:r>
          </w:p>
          <w:p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</w:t>
            </w:r>
          </w:p>
        </w:tc>
        <w:tc>
          <w:tcPr>
            <w:tcW w:w="2093" w:type="dxa"/>
            <w:vAlign w:val="center"/>
          </w:tcPr>
          <w:p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</w:t>
            </w:r>
          </w:p>
          <w:p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THỰC HIỆN</w:t>
            </w:r>
          </w:p>
        </w:tc>
        <w:tc>
          <w:tcPr>
            <w:tcW w:w="1795" w:type="dxa"/>
            <w:vAlign w:val="center"/>
          </w:tcPr>
          <w:p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B90DAF" w:rsidTr="00532E42">
        <w:trPr>
          <w:trHeight w:val="283"/>
        </w:trPr>
        <w:tc>
          <w:tcPr>
            <w:tcW w:w="928" w:type="dxa"/>
            <w:vMerge w:val="restart"/>
            <w:vAlign w:val="center"/>
          </w:tcPr>
          <w:p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B90DAF" w:rsidRDefault="00E13736" w:rsidP="00FD3BB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3A7BEA">
              <w:rPr>
                <w:b/>
              </w:rPr>
              <w:t>/</w:t>
            </w:r>
            <w:r w:rsidR="009A0F15">
              <w:rPr>
                <w:b/>
              </w:rPr>
              <w:t>0</w:t>
            </w:r>
            <w:r w:rsidR="00273C52">
              <w:rPr>
                <w:b/>
              </w:rPr>
              <w:t>1</w:t>
            </w:r>
          </w:p>
        </w:tc>
        <w:tc>
          <w:tcPr>
            <w:tcW w:w="598" w:type="dxa"/>
            <w:vAlign w:val="center"/>
          </w:tcPr>
          <w:p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  <w:vAlign w:val="center"/>
          </w:tcPr>
          <w:p w:rsidR="0006040E" w:rsidRPr="00E13736" w:rsidRDefault="00E13736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Chào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cờ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6040E">
              <w:rPr>
                <w:sz w:val="22"/>
                <w:szCs w:val="22"/>
              </w:rPr>
              <w:t>HĐTN-HN</w:t>
            </w:r>
          </w:p>
          <w:p w:rsidR="00E13736" w:rsidRPr="0006040E" w:rsidRDefault="00E13736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Phát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Tết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HS</w:t>
            </w:r>
          </w:p>
          <w:p w:rsidR="0009709A" w:rsidRPr="00B400B3" w:rsidRDefault="00E13736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Họ</w:t>
            </w:r>
            <w:r w:rsidR="00B400B3">
              <w:rPr>
                <w:sz w:val="22"/>
                <w:szCs w:val="22"/>
              </w:rPr>
              <w:t>p</w:t>
            </w:r>
            <w:proofErr w:type="spellEnd"/>
            <w:r w:rsidR="00B400B3">
              <w:rPr>
                <w:sz w:val="22"/>
                <w:szCs w:val="22"/>
              </w:rPr>
              <w:t xml:space="preserve"> HĐSP </w:t>
            </w:r>
            <w:proofErr w:type="spellStart"/>
            <w:r w:rsidR="00B400B3">
              <w:rPr>
                <w:sz w:val="22"/>
                <w:szCs w:val="22"/>
              </w:rPr>
              <w:t>tháng</w:t>
            </w:r>
            <w:proofErr w:type="spellEnd"/>
            <w:r>
              <w:rPr>
                <w:sz w:val="22"/>
                <w:szCs w:val="22"/>
              </w:rPr>
              <w:t xml:space="preserve"> 1,2</w:t>
            </w:r>
          </w:p>
          <w:p w:rsidR="00B400B3" w:rsidRPr="0091062D" w:rsidRDefault="00B400B3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  <w:r>
              <w:rPr>
                <w:sz w:val="22"/>
                <w:szCs w:val="22"/>
              </w:rPr>
              <w:t xml:space="preserve"> Chi </w:t>
            </w:r>
            <w:proofErr w:type="spellStart"/>
            <w:r>
              <w:rPr>
                <w:sz w:val="22"/>
                <w:szCs w:val="22"/>
              </w:rPr>
              <w:t>bộ</w:t>
            </w:r>
            <w:proofErr w:type="spellEnd"/>
          </w:p>
        </w:tc>
        <w:tc>
          <w:tcPr>
            <w:tcW w:w="1314" w:type="dxa"/>
          </w:tcPr>
          <w:p w:rsidR="0009709A" w:rsidRDefault="00BE773B" w:rsidP="00FD3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7g</w:t>
            </w:r>
            <w:r w:rsidR="00E1373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-Sân </w:t>
            </w:r>
            <w:proofErr w:type="spellStart"/>
            <w:r>
              <w:rPr>
                <w:sz w:val="22"/>
                <w:szCs w:val="22"/>
              </w:rPr>
              <w:t>cờ</w:t>
            </w:r>
            <w:proofErr w:type="spellEnd"/>
          </w:p>
          <w:p w:rsidR="0009709A" w:rsidRDefault="00B400B3" w:rsidP="00FD3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8g30-HT2</w:t>
            </w:r>
          </w:p>
        </w:tc>
        <w:tc>
          <w:tcPr>
            <w:tcW w:w="2093" w:type="dxa"/>
          </w:tcPr>
          <w:p w:rsidR="002D76CF" w:rsidRPr="00B400B3" w:rsidRDefault="00BE773B" w:rsidP="00B400B3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B400B3">
              <w:rPr>
                <w:sz w:val="22"/>
                <w:szCs w:val="22"/>
              </w:rPr>
              <w:t xml:space="preserve">BGH-GVCN </w:t>
            </w:r>
          </w:p>
          <w:p w:rsidR="0009709A" w:rsidRPr="00DB3798" w:rsidRDefault="00C878BF" w:rsidP="009E1962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PHT 1,PHT2 GVCN 4 </w:t>
            </w: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</w:p>
        </w:tc>
        <w:tc>
          <w:tcPr>
            <w:tcW w:w="1795" w:type="dxa"/>
          </w:tcPr>
          <w:p w:rsidR="00B90DAF" w:rsidRDefault="00B90DAF">
            <w:pPr>
              <w:jc w:val="center"/>
              <w:rPr>
                <w:sz w:val="22"/>
                <w:szCs w:val="22"/>
              </w:rPr>
            </w:pPr>
          </w:p>
        </w:tc>
      </w:tr>
      <w:tr w:rsidR="00DB3798" w:rsidTr="00532E42">
        <w:trPr>
          <w:trHeight w:val="210"/>
        </w:trPr>
        <w:tc>
          <w:tcPr>
            <w:tcW w:w="928" w:type="dxa"/>
            <w:vMerge/>
            <w:vAlign w:val="center"/>
          </w:tcPr>
          <w:p w:rsidR="00DB3798" w:rsidRDefault="00DB3798" w:rsidP="00DB3798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DB3798" w:rsidRDefault="00DB3798" w:rsidP="00DB379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5093B" w:rsidRPr="0091062D" w:rsidRDefault="0095093B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95093B" w:rsidRDefault="0095093B" w:rsidP="00DB3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:rsidR="0095093B" w:rsidRPr="0095093B" w:rsidRDefault="0095093B" w:rsidP="00BE773B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B3798" w:rsidRDefault="00DB3798" w:rsidP="00DB379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DB3798" w:rsidTr="00532E42">
        <w:trPr>
          <w:trHeight w:val="87"/>
        </w:trPr>
        <w:tc>
          <w:tcPr>
            <w:tcW w:w="928" w:type="dxa"/>
            <w:vMerge w:val="restart"/>
            <w:vAlign w:val="center"/>
          </w:tcPr>
          <w:p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DB3798" w:rsidRDefault="00E13736" w:rsidP="00FD3BB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DB3798">
              <w:rPr>
                <w:b/>
              </w:rPr>
              <w:t>/1</w:t>
            </w:r>
          </w:p>
        </w:tc>
        <w:tc>
          <w:tcPr>
            <w:tcW w:w="598" w:type="dxa"/>
            <w:vAlign w:val="center"/>
          </w:tcPr>
          <w:p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  <w:shd w:val="clear" w:color="auto" w:fill="auto"/>
          </w:tcPr>
          <w:p w:rsidR="0095093B" w:rsidRPr="008453C1" w:rsidRDefault="00686FA5" w:rsidP="0095093B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Nộp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sáng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kiến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đã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chấm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cấp</w:t>
            </w:r>
            <w:proofErr w:type="spellEnd"/>
            <w:r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highlight w:val="yellow"/>
              </w:rPr>
              <w:t>huyện</w:t>
            </w:r>
            <w:proofErr w:type="spellEnd"/>
          </w:p>
        </w:tc>
        <w:tc>
          <w:tcPr>
            <w:tcW w:w="1314" w:type="dxa"/>
          </w:tcPr>
          <w:p w:rsidR="0091062D" w:rsidRPr="008453C1" w:rsidRDefault="00686FA5" w:rsidP="00BE773B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  <w:t>10</w:t>
            </w:r>
            <w:r w:rsidRPr="00686FA5">
              <w:rPr>
                <w:color w:val="FF0000"/>
                <w:sz w:val="22"/>
                <w:szCs w:val="22"/>
                <w:highlight w:val="yellow"/>
              </w:rPr>
              <w:t>g00-</w:t>
            </w:r>
            <w:r>
              <w:rPr>
                <w:color w:val="FF0000"/>
                <w:sz w:val="22"/>
                <w:szCs w:val="22"/>
                <w:highlight w:val="yellow"/>
              </w:rPr>
              <w:t>PGD</w:t>
            </w:r>
          </w:p>
        </w:tc>
        <w:tc>
          <w:tcPr>
            <w:tcW w:w="2093" w:type="dxa"/>
          </w:tcPr>
          <w:p w:rsidR="0091062D" w:rsidRPr="008453C1" w:rsidRDefault="00686FA5" w:rsidP="00BE773B">
            <w:pPr>
              <w:pStyle w:val="ListParagraph"/>
              <w:tabs>
                <w:tab w:val="left" w:pos="162"/>
              </w:tabs>
              <w:rPr>
                <w:color w:val="FF0000"/>
                <w:sz w:val="22"/>
                <w:szCs w:val="22"/>
                <w:highlight w:val="yellow"/>
              </w:rPr>
            </w:pPr>
            <w:r w:rsidRPr="00686FA5">
              <w:rPr>
                <w:color w:val="FF0000"/>
                <w:sz w:val="22"/>
                <w:szCs w:val="22"/>
                <w:highlight w:val="yellow"/>
              </w:rPr>
              <w:t>PHT2</w:t>
            </w:r>
          </w:p>
        </w:tc>
        <w:tc>
          <w:tcPr>
            <w:tcW w:w="1795" w:type="dxa"/>
          </w:tcPr>
          <w:p w:rsidR="00DB3798" w:rsidRDefault="00DB3798" w:rsidP="00DB3798">
            <w:pPr>
              <w:jc w:val="center"/>
              <w:rPr>
                <w:color w:val="0070C0"/>
                <w:sz w:val="22"/>
                <w:szCs w:val="22"/>
                <w:lang w:val="vi-VN"/>
              </w:rPr>
            </w:pPr>
          </w:p>
        </w:tc>
      </w:tr>
      <w:tr w:rsidR="0091062D" w:rsidTr="00532E42">
        <w:trPr>
          <w:trHeight w:val="567"/>
        </w:trPr>
        <w:tc>
          <w:tcPr>
            <w:tcW w:w="928" w:type="dxa"/>
            <w:vMerge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vAlign w:val="center"/>
          </w:tcPr>
          <w:p w:rsidR="0095093B" w:rsidRPr="00391158" w:rsidRDefault="0095093B" w:rsidP="009E1962">
            <w:pPr>
              <w:pStyle w:val="ListParagraph"/>
              <w:numPr>
                <w:ilvl w:val="0"/>
                <w:numId w:val="12"/>
              </w:numPr>
              <w:ind w:left="0" w:hanging="74"/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14" w:type="dxa"/>
          </w:tcPr>
          <w:p w:rsidR="0095093B" w:rsidRPr="00391158" w:rsidRDefault="0095093B" w:rsidP="009E1962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093" w:type="dxa"/>
          </w:tcPr>
          <w:p w:rsidR="0095093B" w:rsidRPr="0091062D" w:rsidRDefault="0095093B" w:rsidP="009E1962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91062D" w:rsidTr="00532E42">
        <w:trPr>
          <w:trHeight w:val="287"/>
        </w:trPr>
        <w:tc>
          <w:tcPr>
            <w:tcW w:w="928" w:type="dxa"/>
            <w:vMerge w:val="restart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1062D" w:rsidRDefault="00E13736" w:rsidP="0091062D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91062D">
              <w:rPr>
                <w:b/>
              </w:rPr>
              <w:t>/1</w:t>
            </w: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</w:tcPr>
          <w:p w:rsidR="003A2617" w:rsidRPr="009E1962" w:rsidRDefault="00B400B3" w:rsidP="0091062D">
            <w:pPr>
              <w:pStyle w:val="ListParagraph"/>
              <w:numPr>
                <w:ilvl w:val="0"/>
                <w:numId w:val="12"/>
              </w:numPr>
              <w:tabs>
                <w:tab w:val="left" w:pos="67"/>
              </w:tabs>
              <w:ind w:left="96" w:hanging="170"/>
              <w:rPr>
                <w:b/>
                <w:sz w:val="22"/>
                <w:szCs w:val="22"/>
                <w:lang w:val="vi-VN"/>
              </w:rPr>
            </w:pPr>
            <w:proofErr w:type="spellStart"/>
            <w:r>
              <w:rPr>
                <w:b/>
                <w:sz w:val="22"/>
                <w:szCs w:val="22"/>
              </w:rPr>
              <w:t>Hạn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chót</w:t>
            </w:r>
            <w:proofErr w:type="spellEnd"/>
            <w:r>
              <w:rPr>
                <w:b/>
                <w:sz w:val="22"/>
                <w:szCs w:val="22"/>
              </w:rPr>
              <w:t xml:space="preserve"> TTCM </w:t>
            </w:r>
            <w:proofErr w:type="spellStart"/>
            <w:r>
              <w:rPr>
                <w:b/>
                <w:sz w:val="22"/>
                <w:szCs w:val="22"/>
              </w:rPr>
              <w:t>gửi</w:t>
            </w:r>
            <w:proofErr w:type="spellEnd"/>
            <w:r>
              <w:rPr>
                <w:b/>
                <w:sz w:val="22"/>
                <w:szCs w:val="22"/>
              </w:rPr>
              <w:t xml:space="preserve"> DS </w:t>
            </w:r>
            <w:proofErr w:type="spellStart"/>
            <w:r>
              <w:rPr>
                <w:b/>
                <w:sz w:val="22"/>
                <w:szCs w:val="22"/>
              </w:rPr>
              <w:t>học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cấp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trị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cho</w:t>
            </w:r>
            <w:proofErr w:type="spellEnd"/>
            <w:r>
              <w:rPr>
                <w:b/>
                <w:sz w:val="22"/>
                <w:szCs w:val="22"/>
              </w:rPr>
              <w:t xml:space="preserve"> PHT2</w:t>
            </w:r>
          </w:p>
        </w:tc>
        <w:tc>
          <w:tcPr>
            <w:tcW w:w="1314" w:type="dxa"/>
          </w:tcPr>
          <w:p w:rsidR="003A2617" w:rsidRDefault="00B400B3" w:rsidP="00686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9g00-</w:t>
            </w:r>
            <w:r w:rsidR="00686FA5">
              <w:rPr>
                <w:sz w:val="22"/>
                <w:szCs w:val="22"/>
              </w:rPr>
              <w:t>NVB</w:t>
            </w:r>
          </w:p>
        </w:tc>
        <w:tc>
          <w:tcPr>
            <w:tcW w:w="2093" w:type="dxa"/>
          </w:tcPr>
          <w:p w:rsidR="003A2617" w:rsidRPr="00BE773B" w:rsidRDefault="00B400B3" w:rsidP="00BE773B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TTCM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PHT2</w:t>
            </w:r>
          </w:p>
        </w:tc>
        <w:tc>
          <w:tcPr>
            <w:tcW w:w="1795" w:type="dxa"/>
          </w:tcPr>
          <w:p w:rsidR="0091062D" w:rsidRPr="00B400B3" w:rsidRDefault="00B400B3" w:rsidP="0091062D">
            <w:pPr>
              <w:jc w:val="center"/>
              <w:rPr>
                <w:color w:val="0070C0"/>
                <w:sz w:val="22"/>
                <w:szCs w:val="22"/>
              </w:rPr>
            </w:pPr>
            <w:proofErr w:type="spellStart"/>
            <w:r>
              <w:rPr>
                <w:color w:val="0070C0"/>
                <w:sz w:val="22"/>
                <w:szCs w:val="22"/>
              </w:rPr>
              <w:t>Cử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đúng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đối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tượng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nhà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trường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cấp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kinh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phí,GV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học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trước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tự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đóng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học</w:t>
            </w:r>
            <w:proofErr w:type="spellEnd"/>
            <w:r>
              <w:rPr>
                <w:color w:val="0070C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70C0"/>
                <w:sz w:val="22"/>
                <w:szCs w:val="22"/>
              </w:rPr>
              <w:t>phí</w:t>
            </w:r>
            <w:proofErr w:type="spellEnd"/>
            <w:r>
              <w:rPr>
                <w:color w:val="0070C0"/>
                <w:sz w:val="22"/>
                <w:szCs w:val="22"/>
              </w:rPr>
              <w:t>.</w:t>
            </w:r>
          </w:p>
        </w:tc>
      </w:tr>
      <w:tr w:rsidR="0091062D" w:rsidTr="00532E42">
        <w:trPr>
          <w:trHeight w:val="256"/>
        </w:trPr>
        <w:tc>
          <w:tcPr>
            <w:tcW w:w="928" w:type="dxa"/>
            <w:vMerge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vAlign w:val="center"/>
          </w:tcPr>
          <w:p w:rsidR="0095093B" w:rsidRPr="0091062D" w:rsidRDefault="00686FA5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Công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khai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danh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sách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đăng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kí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thi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đua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và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viết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sáng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kiến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quí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1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năm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2024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toàn</w:t>
            </w:r>
            <w:proofErr w:type="spellEnd"/>
            <w:r w:rsidRPr="00686FA5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86FA5">
              <w:rPr>
                <w:color w:val="FF0000"/>
                <w:sz w:val="20"/>
                <w:szCs w:val="20"/>
                <w:highlight w:val="yellow"/>
              </w:rPr>
              <w:t>trường</w:t>
            </w:r>
            <w:proofErr w:type="spellEnd"/>
          </w:p>
        </w:tc>
        <w:tc>
          <w:tcPr>
            <w:tcW w:w="1314" w:type="dxa"/>
          </w:tcPr>
          <w:p w:rsidR="003A2617" w:rsidRPr="00391158" w:rsidRDefault="00686FA5" w:rsidP="009106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highlight w:val="yellow"/>
              </w:rPr>
              <w:t>15</w:t>
            </w:r>
            <w:bookmarkStart w:id="0" w:name="_GoBack"/>
            <w:bookmarkEnd w:id="0"/>
            <w:r w:rsidRPr="00686FA5">
              <w:rPr>
                <w:color w:val="FF0000"/>
                <w:sz w:val="22"/>
                <w:szCs w:val="22"/>
                <w:highlight w:val="yellow"/>
              </w:rPr>
              <w:t>g00-</w:t>
            </w:r>
            <w:r w:rsidRPr="00686FA5">
              <w:rPr>
                <w:color w:val="FF0000"/>
                <w:sz w:val="22"/>
                <w:szCs w:val="22"/>
                <w:highlight w:val="yellow"/>
              </w:rPr>
              <w:t>NVB</w:t>
            </w:r>
          </w:p>
        </w:tc>
        <w:tc>
          <w:tcPr>
            <w:tcW w:w="2093" w:type="dxa"/>
          </w:tcPr>
          <w:p w:rsidR="00686FA5" w:rsidRDefault="00686FA5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 w:rsidRPr="00686FA5">
              <w:rPr>
                <w:color w:val="FF0000"/>
                <w:sz w:val="22"/>
                <w:szCs w:val="22"/>
                <w:highlight w:val="yellow"/>
              </w:rPr>
              <w:t>PHT2</w:t>
            </w:r>
          </w:p>
          <w:p w:rsidR="00686FA5" w:rsidRDefault="00686FA5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  <w:p w:rsidR="00686FA5" w:rsidRDefault="00686FA5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  <w:p w:rsidR="003A2617" w:rsidRPr="003A2617" w:rsidRDefault="00B400B3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Tiếp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062D" w:rsidTr="00532E42">
        <w:trPr>
          <w:trHeight w:val="373"/>
        </w:trPr>
        <w:tc>
          <w:tcPr>
            <w:tcW w:w="928" w:type="dxa"/>
            <w:vMerge w:val="restart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N</w:t>
            </w:r>
            <w:r>
              <w:rPr>
                <w:b/>
              </w:rPr>
              <w:t>ĂM</w:t>
            </w:r>
          </w:p>
          <w:p w:rsidR="0091062D" w:rsidRDefault="00E13736" w:rsidP="0091062D">
            <w:pPr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</w:tcPr>
          <w:p w:rsidR="0091062D" w:rsidRPr="0091062D" w:rsidRDefault="0091062D" w:rsidP="00A15A42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1062D" w:rsidRDefault="0091062D" w:rsidP="0091062D">
            <w:pPr>
              <w:pStyle w:val="ListParagraph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:rsidR="0091062D" w:rsidRPr="0091062D" w:rsidRDefault="0091062D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91062D" w:rsidRDefault="0091062D" w:rsidP="0091062D">
            <w:pPr>
              <w:rPr>
                <w:sz w:val="22"/>
                <w:szCs w:val="22"/>
              </w:rPr>
            </w:pPr>
          </w:p>
        </w:tc>
      </w:tr>
      <w:tr w:rsidR="0091062D" w:rsidTr="00532E42">
        <w:trPr>
          <w:trHeight w:val="113"/>
        </w:trPr>
        <w:tc>
          <w:tcPr>
            <w:tcW w:w="928" w:type="dxa"/>
            <w:vMerge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vAlign w:val="center"/>
          </w:tcPr>
          <w:p w:rsidR="003A2617" w:rsidRPr="0091062D" w:rsidRDefault="00B400B3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</w:rPr>
              <w:t>T</w:t>
            </w:r>
            <w:r w:rsidR="00E13736">
              <w:rPr>
                <w:sz w:val="22"/>
                <w:szCs w:val="22"/>
              </w:rPr>
              <w:t>hi</w:t>
            </w:r>
            <w:proofErr w:type="spellEnd"/>
            <w:r w:rsidR="00E13736">
              <w:rPr>
                <w:sz w:val="22"/>
                <w:szCs w:val="22"/>
              </w:rPr>
              <w:t xml:space="preserve"> </w:t>
            </w:r>
            <w:proofErr w:type="spellStart"/>
            <w:r w:rsidR="00E13736">
              <w:rPr>
                <w:sz w:val="22"/>
                <w:szCs w:val="22"/>
              </w:rPr>
              <w:t>cắm</w:t>
            </w:r>
            <w:proofErr w:type="spellEnd"/>
            <w:r w:rsidR="00E13736">
              <w:rPr>
                <w:sz w:val="22"/>
                <w:szCs w:val="22"/>
              </w:rPr>
              <w:t xml:space="preserve"> Mai </w:t>
            </w:r>
            <w:proofErr w:type="spellStart"/>
            <w:r w:rsidR="00E13736">
              <w:rPr>
                <w:sz w:val="22"/>
                <w:szCs w:val="22"/>
              </w:rPr>
              <w:t>đào</w:t>
            </w:r>
            <w:proofErr w:type="spellEnd"/>
            <w:r>
              <w:rPr>
                <w:sz w:val="22"/>
                <w:szCs w:val="22"/>
              </w:rPr>
              <w:t xml:space="preserve"> K6,7,8</w:t>
            </w:r>
          </w:p>
        </w:tc>
        <w:tc>
          <w:tcPr>
            <w:tcW w:w="1314" w:type="dxa"/>
          </w:tcPr>
          <w:p w:rsidR="00B400B3" w:rsidRDefault="00B400B3" w:rsidP="0091062D">
            <w:pPr>
              <w:jc w:val="center"/>
              <w:rPr>
                <w:sz w:val="22"/>
                <w:szCs w:val="22"/>
              </w:rPr>
            </w:pPr>
          </w:p>
          <w:p w:rsidR="003A2617" w:rsidRDefault="00B400B3" w:rsidP="00910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15g-</w:t>
            </w:r>
            <w:r w:rsidR="00E13736">
              <w:rPr>
                <w:sz w:val="22"/>
                <w:szCs w:val="22"/>
              </w:rPr>
              <w:t xml:space="preserve">Sân </w:t>
            </w:r>
            <w:proofErr w:type="spellStart"/>
            <w:r w:rsidR="00E13736">
              <w:rPr>
                <w:sz w:val="22"/>
                <w:szCs w:val="22"/>
              </w:rPr>
              <w:t>khấu</w:t>
            </w:r>
            <w:proofErr w:type="spellEnd"/>
          </w:p>
        </w:tc>
        <w:tc>
          <w:tcPr>
            <w:tcW w:w="2093" w:type="dxa"/>
          </w:tcPr>
          <w:p w:rsidR="00E13736" w:rsidRDefault="00E13736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-5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B400B3">
              <w:rPr>
                <w:sz w:val="22"/>
                <w:szCs w:val="22"/>
              </w:rPr>
              <w:t>và</w:t>
            </w:r>
            <w:proofErr w:type="spellEnd"/>
            <w:r w:rsidR="00B400B3">
              <w:rPr>
                <w:sz w:val="22"/>
                <w:szCs w:val="22"/>
              </w:rPr>
              <w:t xml:space="preserve"> GVCN</w:t>
            </w:r>
          </w:p>
          <w:p w:rsidR="003A2617" w:rsidRPr="003A2617" w:rsidRDefault="00E13736" w:rsidP="00E13736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  <w:r>
              <w:rPr>
                <w:sz w:val="22"/>
                <w:szCs w:val="22"/>
              </w:rPr>
              <w:t xml:space="preserve"> 6 </w:t>
            </w:r>
            <w:proofErr w:type="spellStart"/>
            <w:r>
              <w:rPr>
                <w:sz w:val="22"/>
                <w:szCs w:val="22"/>
              </w:rPr>
              <w:t>tại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sảnh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trước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HT2,khối 7 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khối</w:t>
            </w:r>
            <w:proofErr w:type="spellEnd"/>
            <w:r>
              <w:rPr>
                <w:sz w:val="22"/>
                <w:szCs w:val="22"/>
              </w:rPr>
              <w:t xml:space="preserve"> 8 </w:t>
            </w:r>
            <w:proofErr w:type="spellStart"/>
            <w:r>
              <w:rPr>
                <w:sz w:val="22"/>
                <w:szCs w:val="22"/>
              </w:rPr>
              <w:t>tại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sân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khấu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:rsidTr="00532E42">
        <w:trPr>
          <w:trHeight w:val="257"/>
        </w:trPr>
        <w:tc>
          <w:tcPr>
            <w:tcW w:w="928" w:type="dxa"/>
            <w:vMerge w:val="restart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1062D" w:rsidRDefault="00E13736" w:rsidP="0091062D">
            <w:pPr>
              <w:jc w:val="center"/>
            </w:pPr>
            <w:r>
              <w:rPr>
                <w:b/>
              </w:rPr>
              <w:t>2</w:t>
            </w:r>
            <w:r w:rsidR="0091062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  <w:vAlign w:val="center"/>
          </w:tcPr>
          <w:p w:rsidR="0009709A" w:rsidRPr="0091062D" w:rsidRDefault="00B400B3" w:rsidP="0091062D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Các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lớp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làm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vệ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sinh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và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trang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trí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1314" w:type="dxa"/>
          </w:tcPr>
          <w:p w:rsidR="0009709A" w:rsidRPr="0009709A" w:rsidRDefault="00B400B3" w:rsidP="0006040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9g30 K6.7.8.9</w:t>
            </w:r>
          </w:p>
        </w:tc>
        <w:tc>
          <w:tcPr>
            <w:tcW w:w="2093" w:type="dxa"/>
          </w:tcPr>
          <w:p w:rsidR="0009709A" w:rsidRDefault="00B400B3" w:rsidP="007475E3">
            <w:pPr>
              <w:tabs>
                <w:tab w:val="left" w:pos="162"/>
              </w:tabs>
              <w:ind w:left="-5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Tất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</w:t>
            </w:r>
            <w:proofErr w:type="spellEnd"/>
            <w:r>
              <w:rPr>
                <w:sz w:val="22"/>
                <w:szCs w:val="22"/>
              </w:rPr>
              <w:t xml:space="preserve"> GVCN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HS</w:t>
            </w:r>
          </w:p>
          <w:p w:rsidR="00B400B3" w:rsidRPr="007475E3" w:rsidRDefault="00B400B3" w:rsidP="007475E3">
            <w:pPr>
              <w:tabs>
                <w:tab w:val="left" w:pos="162"/>
              </w:tabs>
              <w:ind w:left="-53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91062D" w:rsidRDefault="00B400B3" w:rsidP="00B400B3">
            <w:pPr>
              <w:ind w:right="-328"/>
              <w:rPr>
                <w:sz w:val="22"/>
                <w:szCs w:val="22"/>
                <w:lang w:val="vi-VN"/>
              </w:rPr>
            </w:pPr>
            <w:proofErr w:type="spellStart"/>
            <w:r>
              <w:rPr>
                <w:sz w:val="22"/>
                <w:szCs w:val="22"/>
              </w:rPr>
              <w:t>Văn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</w:t>
            </w:r>
            <w:proofErr w:type="spellEnd"/>
            <w:r>
              <w:rPr>
                <w:sz w:val="22"/>
                <w:szCs w:val="22"/>
              </w:rPr>
              <w:t xml:space="preserve"> HS </w:t>
            </w:r>
            <w:proofErr w:type="spellStart"/>
            <w:r>
              <w:rPr>
                <w:sz w:val="22"/>
                <w:szCs w:val="22"/>
              </w:rPr>
              <w:t>về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lúc</w:t>
            </w:r>
            <w:proofErr w:type="spellEnd"/>
            <w:r>
              <w:rPr>
                <w:sz w:val="22"/>
                <w:szCs w:val="22"/>
              </w:rPr>
              <w:t xml:space="preserve"> 11g00</w:t>
            </w:r>
          </w:p>
        </w:tc>
      </w:tr>
      <w:tr w:rsidR="0091062D" w:rsidTr="00532E42">
        <w:trPr>
          <w:trHeight w:val="239"/>
        </w:trPr>
        <w:tc>
          <w:tcPr>
            <w:tcW w:w="928" w:type="dxa"/>
            <w:vMerge/>
            <w:vAlign w:val="center"/>
          </w:tcPr>
          <w:p w:rsidR="0091062D" w:rsidRDefault="0091062D" w:rsidP="0091062D">
            <w:pPr>
              <w:jc w:val="center"/>
            </w:pP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vAlign w:val="center"/>
          </w:tcPr>
          <w:p w:rsidR="009A0F15" w:rsidRPr="0091062D" w:rsidRDefault="00B400B3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</w:rPr>
              <w:t>Làm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cổng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trại</w:t>
            </w:r>
            <w:proofErr w:type="spellEnd"/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  <w:szCs w:val="20"/>
              </w:rPr>
              <w:t>Xuân</w:t>
            </w:r>
            <w:proofErr w:type="spellEnd"/>
          </w:p>
        </w:tc>
        <w:tc>
          <w:tcPr>
            <w:tcW w:w="1314" w:type="dxa"/>
          </w:tcPr>
          <w:p w:rsidR="009A0F15" w:rsidRDefault="00B400B3" w:rsidP="00B400B3">
            <w:pPr>
              <w:tabs>
                <w:tab w:val="left" w:pos="142"/>
                <w:tab w:val="center" w:pos="8222"/>
                <w:tab w:val="right" w:pos="161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15g00</w:t>
            </w:r>
          </w:p>
        </w:tc>
        <w:tc>
          <w:tcPr>
            <w:tcW w:w="2093" w:type="dxa"/>
          </w:tcPr>
          <w:p w:rsidR="003A2617" w:rsidRPr="003A2617" w:rsidRDefault="00B400B3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-GVCN 9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HS</w:t>
            </w:r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:rsidTr="00532E42">
        <w:trPr>
          <w:trHeight w:val="299"/>
        </w:trPr>
        <w:tc>
          <w:tcPr>
            <w:tcW w:w="928" w:type="dxa"/>
            <w:vMerge w:val="restart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1062D" w:rsidRDefault="00E13736" w:rsidP="009106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1062D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323" w:type="dxa"/>
            <w:vAlign w:val="center"/>
          </w:tcPr>
          <w:p w:rsidR="0066286F" w:rsidRPr="0091062D" w:rsidRDefault="00B400B3" w:rsidP="0091062D">
            <w:pPr>
              <w:pStyle w:val="ListParagraph"/>
              <w:numPr>
                <w:ilvl w:val="0"/>
                <w:numId w:val="15"/>
              </w:numPr>
              <w:tabs>
                <w:tab w:val="left" w:pos="76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KHAI MẠC TRẠI TRUYỀN THỐNG</w:t>
            </w:r>
          </w:p>
        </w:tc>
        <w:tc>
          <w:tcPr>
            <w:tcW w:w="1314" w:type="dxa"/>
            <w:vAlign w:val="center"/>
          </w:tcPr>
          <w:p w:rsidR="0066286F" w:rsidRPr="00FD3BB4" w:rsidRDefault="00B400B3" w:rsidP="007475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7g00</w:t>
            </w:r>
          </w:p>
        </w:tc>
        <w:tc>
          <w:tcPr>
            <w:tcW w:w="2093" w:type="dxa"/>
          </w:tcPr>
          <w:p w:rsidR="0066286F" w:rsidRPr="0091062D" w:rsidRDefault="00B400B3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BGH,Cha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:rsidTr="00532E42">
        <w:trPr>
          <w:trHeight w:val="198"/>
        </w:trPr>
        <w:tc>
          <w:tcPr>
            <w:tcW w:w="928" w:type="dxa"/>
            <w:vMerge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323" w:type="dxa"/>
            <w:vAlign w:val="center"/>
          </w:tcPr>
          <w:p w:rsidR="003A2617" w:rsidRPr="0091062D" w:rsidRDefault="00B400B3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Trại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Cả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ngày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)-17g00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Bế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mạc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Trại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14" w:type="dxa"/>
            <w:vAlign w:val="center"/>
          </w:tcPr>
          <w:p w:rsidR="003A2617" w:rsidRPr="00D35608" w:rsidRDefault="003A2617" w:rsidP="009106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3A2617" w:rsidRPr="0091062D" w:rsidRDefault="003A2617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EF44C4" w:rsidTr="00532E42">
        <w:trPr>
          <w:trHeight w:val="198"/>
        </w:trPr>
        <w:tc>
          <w:tcPr>
            <w:tcW w:w="928" w:type="dxa"/>
            <w:vAlign w:val="center"/>
          </w:tcPr>
          <w:p w:rsidR="00EF44C4" w:rsidRDefault="00EF44C4" w:rsidP="00EF44C4">
            <w:pPr>
              <w:jc w:val="center"/>
              <w:rPr>
                <w:b/>
              </w:rPr>
            </w:pPr>
            <w:r>
              <w:rPr>
                <w:b/>
              </w:rPr>
              <w:t>CN</w:t>
            </w:r>
          </w:p>
          <w:p w:rsidR="00EF44C4" w:rsidRDefault="00EF44C4" w:rsidP="00EF44C4">
            <w:pPr>
              <w:jc w:val="center"/>
              <w:rPr>
                <w:b/>
              </w:rPr>
            </w:pPr>
          </w:p>
        </w:tc>
        <w:tc>
          <w:tcPr>
            <w:tcW w:w="598" w:type="dxa"/>
            <w:vAlign w:val="center"/>
          </w:tcPr>
          <w:p w:rsidR="00EF44C4" w:rsidRDefault="00EF44C4" w:rsidP="00EF44C4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323" w:type="dxa"/>
            <w:vAlign w:val="center"/>
          </w:tcPr>
          <w:p w:rsidR="00EF44C4" w:rsidRPr="0091062D" w:rsidRDefault="00EF44C4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4" w:type="dxa"/>
            <w:vAlign w:val="center"/>
          </w:tcPr>
          <w:p w:rsidR="00EF44C4" w:rsidRDefault="00EF44C4" w:rsidP="00EF44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3" w:type="dxa"/>
          </w:tcPr>
          <w:p w:rsidR="00EF44C4" w:rsidRDefault="00EF44C4" w:rsidP="00EF44C4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left="107" w:hanging="141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EF44C4" w:rsidRDefault="00EF44C4" w:rsidP="00EF44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0DAF" w:rsidRDefault="00B90DAF">
      <w:pPr>
        <w:spacing w:line="360" w:lineRule="auto"/>
      </w:pPr>
    </w:p>
    <w:p w:rsidR="00B90DAF" w:rsidRPr="0011551C" w:rsidRDefault="003A7BEA" w:rsidP="0011551C">
      <w:pPr>
        <w:spacing w:line="360" w:lineRule="auto"/>
      </w:pPr>
      <w:r>
        <w:rPr>
          <w:b/>
        </w:rPr>
        <w:t>CÔNG TÁC LIÊN QUAN TUẦN NÀY</w:t>
      </w:r>
      <w:r>
        <w:t>:</w:t>
      </w:r>
      <w:r>
        <w:rPr>
          <w:b/>
          <w:bCs/>
        </w:rPr>
        <w:t xml:space="preserve">                                                     </w:t>
      </w:r>
      <w:r>
        <w:rPr>
          <w:b/>
          <w:bCs/>
          <w:lang w:val="vi-VN"/>
        </w:rPr>
        <w:t xml:space="preserve">                 </w:t>
      </w:r>
    </w:p>
    <w:p w:rsidR="00B90DAF" w:rsidRDefault="003A7BEA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</w:rPr>
      </w:pPr>
      <w:r w:rsidRPr="002C0297">
        <w:rPr>
          <w:sz w:val="22"/>
          <w:szCs w:val="20"/>
        </w:rPr>
        <w:t xml:space="preserve">- </w:t>
      </w:r>
      <w:r w:rsidR="00532E42">
        <w:rPr>
          <w:sz w:val="22"/>
          <w:szCs w:val="20"/>
        </w:rPr>
        <w:t xml:space="preserve">GVCN </w:t>
      </w:r>
      <w:proofErr w:type="gramStart"/>
      <w:r w:rsidR="00532E42">
        <w:rPr>
          <w:sz w:val="22"/>
          <w:szCs w:val="20"/>
        </w:rPr>
        <w:t>9,Vệ</w:t>
      </w:r>
      <w:proofErr w:type="gramEnd"/>
      <w:r w:rsidR="00532E42">
        <w:rPr>
          <w:sz w:val="22"/>
          <w:szCs w:val="20"/>
        </w:rPr>
        <w:t xml:space="preserve"> </w:t>
      </w:r>
      <w:proofErr w:type="spellStart"/>
      <w:r w:rsidR="00532E42">
        <w:rPr>
          <w:sz w:val="22"/>
          <w:szCs w:val="20"/>
        </w:rPr>
        <w:t>sinh</w:t>
      </w:r>
      <w:proofErr w:type="spellEnd"/>
      <w:r w:rsidR="00532E42">
        <w:rPr>
          <w:sz w:val="22"/>
          <w:szCs w:val="20"/>
        </w:rPr>
        <w:t xml:space="preserve"> 6.7.8.9</w:t>
      </w:r>
    </w:p>
    <w:p w:rsidR="002C0297" w:rsidRDefault="002C0297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</w:rPr>
      </w:pPr>
      <w:r>
        <w:rPr>
          <w:sz w:val="22"/>
          <w:szCs w:val="20"/>
        </w:rPr>
        <w:t>-</w:t>
      </w:r>
      <w:r w:rsidR="007C30E9">
        <w:rPr>
          <w:sz w:val="22"/>
          <w:szCs w:val="20"/>
        </w:rPr>
        <w:t xml:space="preserve"> </w:t>
      </w:r>
      <w:proofErr w:type="spellStart"/>
      <w:r w:rsidR="00532E42">
        <w:rPr>
          <w:sz w:val="22"/>
          <w:szCs w:val="20"/>
        </w:rPr>
        <w:t>Tặng</w:t>
      </w:r>
      <w:proofErr w:type="spellEnd"/>
      <w:r w:rsidR="00532E42">
        <w:rPr>
          <w:sz w:val="22"/>
          <w:szCs w:val="20"/>
        </w:rPr>
        <w:t xml:space="preserve"> </w:t>
      </w:r>
      <w:proofErr w:type="spellStart"/>
      <w:r w:rsidR="00532E42">
        <w:rPr>
          <w:sz w:val="22"/>
          <w:szCs w:val="20"/>
        </w:rPr>
        <w:t>quà</w:t>
      </w:r>
      <w:proofErr w:type="spellEnd"/>
      <w:r w:rsidR="00532E42">
        <w:rPr>
          <w:sz w:val="22"/>
          <w:szCs w:val="20"/>
        </w:rPr>
        <w:t xml:space="preserve"> </w:t>
      </w:r>
      <w:proofErr w:type="spellStart"/>
      <w:r w:rsidR="00532E42">
        <w:rPr>
          <w:sz w:val="22"/>
          <w:szCs w:val="20"/>
        </w:rPr>
        <w:t>Tết</w:t>
      </w:r>
      <w:proofErr w:type="spellEnd"/>
      <w:r w:rsidR="00532E42">
        <w:rPr>
          <w:sz w:val="22"/>
          <w:szCs w:val="20"/>
        </w:rPr>
        <w:t xml:space="preserve"> </w:t>
      </w:r>
      <w:proofErr w:type="spellStart"/>
      <w:r w:rsidR="00532E42">
        <w:rPr>
          <w:sz w:val="22"/>
          <w:szCs w:val="20"/>
        </w:rPr>
        <w:t>cho</w:t>
      </w:r>
      <w:proofErr w:type="spellEnd"/>
      <w:r w:rsidR="00532E42">
        <w:rPr>
          <w:sz w:val="22"/>
          <w:szCs w:val="20"/>
        </w:rPr>
        <w:t xml:space="preserve"> HS </w:t>
      </w:r>
      <w:proofErr w:type="spellStart"/>
      <w:r w:rsidR="00532E42">
        <w:rPr>
          <w:sz w:val="22"/>
          <w:szCs w:val="20"/>
        </w:rPr>
        <w:t>nghèo</w:t>
      </w:r>
      <w:proofErr w:type="spellEnd"/>
    </w:p>
    <w:p w:rsidR="009A0F15" w:rsidRPr="002C0297" w:rsidRDefault="00532E42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</w:rPr>
      </w:pPr>
      <w:r>
        <w:rPr>
          <w:sz w:val="22"/>
          <w:szCs w:val="20"/>
        </w:rPr>
        <w:t>-</w:t>
      </w:r>
      <w:proofErr w:type="spellStart"/>
      <w:r>
        <w:rPr>
          <w:sz w:val="22"/>
          <w:szCs w:val="20"/>
        </w:rPr>
        <w:t>Ngưng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bán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trú</w:t>
      </w:r>
      <w:proofErr w:type="spellEnd"/>
      <w:r>
        <w:rPr>
          <w:sz w:val="22"/>
          <w:szCs w:val="20"/>
        </w:rPr>
        <w:t xml:space="preserve"> 2</w:t>
      </w:r>
      <w:r w:rsidR="007475E3">
        <w:rPr>
          <w:sz w:val="22"/>
          <w:szCs w:val="20"/>
        </w:rPr>
        <w:t>/2/2024</w:t>
      </w:r>
    </w:p>
    <w:p w:rsidR="00B90DAF" w:rsidRDefault="00852665">
      <w:pPr>
        <w:tabs>
          <w:tab w:val="left" w:pos="426"/>
          <w:tab w:val="left" w:pos="1533"/>
        </w:tabs>
        <w:spacing w:line="360" w:lineRule="auto"/>
        <w:ind w:left="284" w:right="175" w:hanging="284"/>
        <w:jc w:val="both"/>
      </w:pPr>
      <w:r w:rsidRPr="002C0297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D0DFC" wp14:editId="356E60E0">
                <wp:simplePos x="0" y="0"/>
                <wp:positionH relativeFrom="column">
                  <wp:posOffset>5172710</wp:posOffset>
                </wp:positionH>
                <wp:positionV relativeFrom="paragraph">
                  <wp:posOffset>15875</wp:posOffset>
                </wp:positionV>
                <wp:extent cx="1631289" cy="577901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289" cy="577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0DAF" w:rsidRDefault="00B90DAF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D0D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7.3pt;margin-top:1.25pt;width:128.45pt;height: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" fillcolor="white [3201]" stroked="f" strokeweight=".5pt">
                <v:textbox>
                  <w:txbxContent>
                    <w:p w:rsidR="00B90DAF" w:rsidRDefault="00B90DAF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BEA">
        <w:rPr>
          <w:b/>
        </w:rPr>
        <w:t>TUẦN TỚI</w:t>
      </w:r>
      <w:r w:rsidR="003A7BEA">
        <w:t>:</w:t>
      </w:r>
    </w:p>
    <w:p w:rsidR="00A15A42" w:rsidRPr="00532E42" w:rsidRDefault="003A7BEA" w:rsidP="007475E3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</w:rPr>
      </w:pPr>
      <w:r w:rsidRPr="00532E42">
        <w:rPr>
          <w:sz w:val="22"/>
          <w:szCs w:val="20"/>
        </w:rPr>
        <w:t xml:space="preserve">- </w:t>
      </w:r>
      <w:proofErr w:type="spellStart"/>
      <w:r w:rsidR="00532E42" w:rsidRPr="00532E42">
        <w:rPr>
          <w:sz w:val="22"/>
          <w:szCs w:val="20"/>
        </w:rPr>
        <w:t>Trực</w:t>
      </w:r>
      <w:proofErr w:type="spellEnd"/>
      <w:r w:rsidR="00532E42" w:rsidRPr="00532E42">
        <w:rPr>
          <w:sz w:val="22"/>
          <w:szCs w:val="20"/>
        </w:rPr>
        <w:t xml:space="preserve"> </w:t>
      </w:r>
      <w:proofErr w:type="spellStart"/>
      <w:r w:rsidR="00532E42" w:rsidRPr="00532E42">
        <w:rPr>
          <w:sz w:val="22"/>
          <w:szCs w:val="20"/>
        </w:rPr>
        <w:t>Tết</w:t>
      </w:r>
      <w:proofErr w:type="spellEnd"/>
    </w:p>
    <w:p w:rsidR="00532E42" w:rsidRPr="00532E42" w:rsidRDefault="00532E42" w:rsidP="007475E3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</w:rPr>
      </w:pPr>
      <w:r w:rsidRPr="00532E42">
        <w:rPr>
          <w:sz w:val="22"/>
          <w:szCs w:val="20"/>
        </w:rPr>
        <w:t>-</w:t>
      </w:r>
      <w:proofErr w:type="spellStart"/>
      <w:r w:rsidRPr="00532E42">
        <w:rPr>
          <w:sz w:val="22"/>
          <w:szCs w:val="20"/>
        </w:rPr>
        <w:t>Chăm</w:t>
      </w:r>
      <w:proofErr w:type="spellEnd"/>
      <w:r w:rsidRPr="00532E42">
        <w:rPr>
          <w:sz w:val="22"/>
          <w:szCs w:val="20"/>
        </w:rPr>
        <w:t xml:space="preserve"> lo CĐV</w:t>
      </w:r>
    </w:p>
    <w:p w:rsidR="00DB60F0" w:rsidRDefault="0091062D" w:rsidP="0091062D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- </w:t>
      </w:r>
      <w:proofErr w:type="spellStart"/>
      <w:r w:rsidR="00532E42">
        <w:rPr>
          <w:b/>
          <w:sz w:val="22"/>
          <w:szCs w:val="20"/>
        </w:rPr>
        <w:t>Họp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Tổ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Văn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phòng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và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Liên</w:t>
      </w:r>
      <w:proofErr w:type="spellEnd"/>
      <w:r w:rsidR="00532E42">
        <w:rPr>
          <w:b/>
          <w:sz w:val="22"/>
          <w:szCs w:val="20"/>
        </w:rPr>
        <w:t xml:space="preserve"> </w:t>
      </w:r>
      <w:proofErr w:type="spellStart"/>
      <w:r w:rsidR="00532E42">
        <w:rPr>
          <w:b/>
          <w:sz w:val="22"/>
          <w:szCs w:val="20"/>
        </w:rPr>
        <w:t>hoan</w:t>
      </w:r>
      <w:proofErr w:type="spellEnd"/>
    </w:p>
    <w:p w:rsidR="00532E42" w:rsidRDefault="00532E42">
      <w:pPr>
        <w:tabs>
          <w:tab w:val="left" w:pos="567"/>
          <w:tab w:val="left" w:pos="851"/>
        </w:tabs>
        <w:spacing w:line="360" w:lineRule="auto"/>
        <w:ind w:left="709" w:hanging="567"/>
        <w:rPr>
          <w:b/>
          <w:bCs/>
          <w:i/>
        </w:rPr>
      </w:pPr>
    </w:p>
    <w:p w:rsidR="00B90DAF" w:rsidRDefault="003A7BEA">
      <w:pPr>
        <w:tabs>
          <w:tab w:val="left" w:pos="567"/>
          <w:tab w:val="left" w:pos="851"/>
        </w:tabs>
        <w:spacing w:line="360" w:lineRule="auto"/>
        <w:ind w:left="709" w:hanging="567"/>
        <w:rPr>
          <w:b/>
          <w:bCs/>
          <w:i/>
        </w:rPr>
      </w:pPr>
      <w:proofErr w:type="spellStart"/>
      <w:r>
        <w:rPr>
          <w:b/>
          <w:bCs/>
          <w:i/>
        </w:rPr>
        <w:t>Nơi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nhận</w:t>
      </w:r>
      <w:proofErr w:type="spellEnd"/>
      <w:r>
        <w:rPr>
          <w:b/>
          <w:bCs/>
          <w:i/>
        </w:rPr>
        <w:t>:</w:t>
      </w:r>
      <w:r>
        <w:rPr>
          <w:b/>
          <w:bCs/>
          <w:i/>
        </w:rPr>
        <w:tab/>
      </w:r>
      <w:r>
        <w:rPr>
          <w:b/>
          <w:bCs/>
          <w:i/>
          <w:lang w:val="vi-VN"/>
        </w:rPr>
        <w:t xml:space="preserve"> </w:t>
      </w:r>
    </w:p>
    <w:p w:rsidR="00B90DAF" w:rsidRDefault="003A7BEA" w:rsidP="00852665">
      <w:r>
        <w:rPr>
          <w:i/>
        </w:rPr>
        <w:t xml:space="preserve">         -</w:t>
      </w:r>
      <w:r>
        <w:t xml:space="preserve">  </w:t>
      </w:r>
      <w:r w:rsidR="00A15A42">
        <w:t>PGD</w:t>
      </w:r>
      <w:r>
        <w:tab/>
        <w:t xml:space="preserve">                                                                                             </w:t>
      </w:r>
    </w:p>
    <w:p w:rsidR="00B90DAF" w:rsidRDefault="003A7BEA" w:rsidP="00852665">
      <w:pPr>
        <w:tabs>
          <w:tab w:val="left" w:pos="1080"/>
          <w:tab w:val="left" w:pos="1260"/>
        </w:tabs>
      </w:pPr>
      <w:r>
        <w:rPr>
          <w:lang w:val="vi-VN"/>
        </w:rPr>
        <w:t xml:space="preserve">         -  </w:t>
      </w:r>
      <w:r>
        <w:t>PHT, VT;</w:t>
      </w:r>
    </w:p>
    <w:p w:rsidR="00B90DAF" w:rsidRDefault="003A7BEA" w:rsidP="00852665">
      <w:pPr>
        <w:tabs>
          <w:tab w:val="left" w:pos="1080"/>
          <w:tab w:val="left" w:pos="1260"/>
        </w:tabs>
      </w:pPr>
      <w:r>
        <w:rPr>
          <w:lang w:val="vi-VN"/>
        </w:rPr>
        <w:t xml:space="preserve">         - </w:t>
      </w:r>
      <w:proofErr w:type="spellStart"/>
      <w:r>
        <w:t>Thông</w:t>
      </w:r>
      <w:proofErr w:type="spellEnd"/>
      <w:r>
        <w:t xml:space="preserve"> tin.                                                                                            </w:t>
      </w:r>
    </w:p>
    <w:sectPr w:rsidR="00B90DAF" w:rsidSect="003A2617">
      <w:pgSz w:w="12240" w:h="15840"/>
      <w:pgMar w:top="270" w:right="474" w:bottom="142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7BB"/>
    <w:multiLevelType w:val="hybridMultilevel"/>
    <w:tmpl w:val="A1CA5B60"/>
    <w:lvl w:ilvl="0" w:tplc="FFFFFFFF">
      <w:numFmt w:val="bullet"/>
      <w:lvlText w:val="-"/>
      <w:lvlJc w:val="left"/>
      <w:pPr>
        <w:ind w:left="63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12E646C2"/>
    <w:multiLevelType w:val="hybridMultilevel"/>
    <w:tmpl w:val="E03272B4"/>
    <w:lvl w:ilvl="0" w:tplc="2BD260CC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661D8"/>
    <w:multiLevelType w:val="multilevel"/>
    <w:tmpl w:val="1CD661D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2275E"/>
    <w:multiLevelType w:val="hybridMultilevel"/>
    <w:tmpl w:val="E61EA21C"/>
    <w:lvl w:ilvl="0" w:tplc="A83C7D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1225"/>
    <w:multiLevelType w:val="hybridMultilevel"/>
    <w:tmpl w:val="A926AFC8"/>
    <w:lvl w:ilvl="0" w:tplc="BCB03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2F17"/>
    <w:multiLevelType w:val="hybridMultilevel"/>
    <w:tmpl w:val="E0D83828"/>
    <w:lvl w:ilvl="0" w:tplc="694012B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DD9"/>
    <w:multiLevelType w:val="hybridMultilevel"/>
    <w:tmpl w:val="FC3A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55D95"/>
    <w:multiLevelType w:val="hybridMultilevel"/>
    <w:tmpl w:val="982EB1F2"/>
    <w:lvl w:ilvl="0" w:tplc="D3B8E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092A"/>
    <w:multiLevelType w:val="hybridMultilevel"/>
    <w:tmpl w:val="83280580"/>
    <w:lvl w:ilvl="0" w:tplc="A83C7D3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3D7D32"/>
    <w:multiLevelType w:val="hybridMultilevel"/>
    <w:tmpl w:val="457C03AA"/>
    <w:lvl w:ilvl="0" w:tplc="A83C7D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5138F"/>
    <w:multiLevelType w:val="multilevel"/>
    <w:tmpl w:val="6575138F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2E72"/>
    <w:multiLevelType w:val="multilevel"/>
    <w:tmpl w:val="6C5E2E7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02D4F"/>
    <w:multiLevelType w:val="hybridMultilevel"/>
    <w:tmpl w:val="8EC2300E"/>
    <w:lvl w:ilvl="0" w:tplc="AB30CF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4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F"/>
    <w:rsid w:val="00056D24"/>
    <w:rsid w:val="0006040E"/>
    <w:rsid w:val="0006472B"/>
    <w:rsid w:val="000805AA"/>
    <w:rsid w:val="0009709A"/>
    <w:rsid w:val="000B08BE"/>
    <w:rsid w:val="000C2D25"/>
    <w:rsid w:val="0011551C"/>
    <w:rsid w:val="00187B79"/>
    <w:rsid w:val="001C4298"/>
    <w:rsid w:val="00273C52"/>
    <w:rsid w:val="002C0297"/>
    <w:rsid w:val="002D76CF"/>
    <w:rsid w:val="002E78C9"/>
    <w:rsid w:val="00391158"/>
    <w:rsid w:val="003A2617"/>
    <w:rsid w:val="003A7BEA"/>
    <w:rsid w:val="003C6A61"/>
    <w:rsid w:val="004F5551"/>
    <w:rsid w:val="00532E42"/>
    <w:rsid w:val="0053549A"/>
    <w:rsid w:val="00581E73"/>
    <w:rsid w:val="005A0A0E"/>
    <w:rsid w:val="005A15DC"/>
    <w:rsid w:val="005D3476"/>
    <w:rsid w:val="00646FAF"/>
    <w:rsid w:val="0066286F"/>
    <w:rsid w:val="00686FA5"/>
    <w:rsid w:val="006B45D7"/>
    <w:rsid w:val="006E340B"/>
    <w:rsid w:val="007103FC"/>
    <w:rsid w:val="007475E3"/>
    <w:rsid w:val="007C30E9"/>
    <w:rsid w:val="008145D4"/>
    <w:rsid w:val="008453C1"/>
    <w:rsid w:val="00852665"/>
    <w:rsid w:val="00892439"/>
    <w:rsid w:val="0091062D"/>
    <w:rsid w:val="0095093B"/>
    <w:rsid w:val="009A0F15"/>
    <w:rsid w:val="009A605A"/>
    <w:rsid w:val="009B130E"/>
    <w:rsid w:val="009B79EA"/>
    <w:rsid w:val="009D1AEA"/>
    <w:rsid w:val="009E1962"/>
    <w:rsid w:val="009F5DC6"/>
    <w:rsid w:val="00A15A42"/>
    <w:rsid w:val="00A93620"/>
    <w:rsid w:val="00B20FEF"/>
    <w:rsid w:val="00B400B3"/>
    <w:rsid w:val="00B53140"/>
    <w:rsid w:val="00B90DAF"/>
    <w:rsid w:val="00BE773B"/>
    <w:rsid w:val="00C04D34"/>
    <w:rsid w:val="00C809A6"/>
    <w:rsid w:val="00C878BF"/>
    <w:rsid w:val="00CA68AB"/>
    <w:rsid w:val="00CA7A7D"/>
    <w:rsid w:val="00CD0DDF"/>
    <w:rsid w:val="00D45E73"/>
    <w:rsid w:val="00D569FF"/>
    <w:rsid w:val="00DB3798"/>
    <w:rsid w:val="00DB60F0"/>
    <w:rsid w:val="00DC21B1"/>
    <w:rsid w:val="00DC5A5C"/>
    <w:rsid w:val="00E13736"/>
    <w:rsid w:val="00EE6F39"/>
    <w:rsid w:val="00EF4077"/>
    <w:rsid w:val="00EF44C4"/>
    <w:rsid w:val="00F21C47"/>
    <w:rsid w:val="00F22DE9"/>
    <w:rsid w:val="00F95597"/>
    <w:rsid w:val="00FD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B566C"/>
  <w15:chartTrackingRefBased/>
  <w15:docId w15:val="{D3E3B31B-4E7F-9743-9234-48C1979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Pr>
      <w:rFonts w:ascii="VNI-Helve" w:hAnsi="VNI-Helve"/>
      <w:b/>
      <w:sz w:val="16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Pr>
      <w:rFonts w:ascii="Times New Roman" w:eastAsia="PMingLiU" w:hAnsi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60"/>
      <w:ind w:left="720"/>
      <w:contextualSpacing/>
    </w:pPr>
    <w:rPr>
      <w:rFonts w:eastAsia="PMingLiU"/>
      <w:sz w:val="26"/>
      <w:szCs w:val="26"/>
      <w:lang w:eastAsia="zh-TW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Pr>
      <w:rFonts w:eastAsia="PMingLiU"/>
      <w:sz w:val="26"/>
      <w:szCs w:val="26"/>
      <w:lang w:val="en-US" w:eastAsia="zh-TW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mw-page-title-main">
    <w:name w:val="mw-page-title-main"/>
    <w:basedOn w:val="DefaultParagraphFont"/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b/>
      <w:iCs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b/>
      <w:iCs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2023-01-30T06:45:00Z</cp:lastPrinted>
  <dcterms:created xsi:type="dcterms:W3CDTF">2024-01-29T05:31:00Z</dcterms:created>
  <dcterms:modified xsi:type="dcterms:W3CDTF">2024-01-29T05:31:00Z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ABFD666EDD5E4210AE29A2E669E85A39</vt:lpwstr>
  </property>
</Properties>
</file>