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hint="default"/>
          <w:b/>
          <w:color w:val="000000"/>
          <w:sz w:val="26"/>
          <w:szCs w:val="26"/>
          <w:lang w:val="en-US"/>
        </w:rPr>
      </w:pPr>
      <w:bookmarkStart w:id="0" w:name="_GoBack"/>
      <w:bookmarkEnd w:id="0"/>
      <w:r>
        <w:rPr>
          <w:rFonts w:hint="default"/>
          <w:b/>
          <w:color w:val="000000"/>
          <w:sz w:val="26"/>
          <w:szCs w:val="26"/>
          <w:lang w:val="en-US"/>
        </w:rPr>
        <w:t>EXERCISE</w:t>
      </w:r>
    </w:p>
    <w:p>
      <w:pPr>
        <w:numPr>
          <w:ilvl w:val="0"/>
          <w:numId w:val="1"/>
        </w:numPr>
        <w:spacing w:line="312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Choose the word which has underlined part is pronounced different from each other </w:t>
      </w:r>
    </w:p>
    <w:p>
      <w:pPr>
        <w:ind w:left="-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1. A. n</w:t>
      </w:r>
      <w:r>
        <w:rPr>
          <w:b/>
          <w:i/>
          <w:color w:val="000000"/>
          <w:sz w:val="26"/>
          <w:szCs w:val="26"/>
          <w:u w:val="single"/>
        </w:rPr>
        <w:t>i</w:t>
      </w:r>
      <w:r>
        <w:rPr>
          <w:color w:val="000000"/>
          <w:sz w:val="26"/>
          <w:szCs w:val="26"/>
        </w:rPr>
        <w:t>ce                        B. l</w:t>
      </w:r>
      <w:r>
        <w:rPr>
          <w:b/>
          <w:i/>
          <w:color w:val="000000"/>
          <w:sz w:val="26"/>
          <w:szCs w:val="26"/>
          <w:u w:val="single"/>
        </w:rPr>
        <w:t>i</w:t>
      </w:r>
      <w:r>
        <w:rPr>
          <w:color w:val="000000"/>
          <w:sz w:val="26"/>
          <w:szCs w:val="26"/>
        </w:rPr>
        <w:t xml:space="preserve">ke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C. b</w:t>
      </w:r>
      <w:r>
        <w:rPr>
          <w:b/>
          <w:i/>
          <w:color w:val="000000"/>
          <w:sz w:val="26"/>
          <w:szCs w:val="26"/>
          <w:u w:val="single"/>
        </w:rPr>
        <w:t>i</w:t>
      </w:r>
      <w:r>
        <w:rPr>
          <w:color w:val="000000"/>
          <w:sz w:val="26"/>
          <w:szCs w:val="26"/>
        </w:rPr>
        <w:t xml:space="preserve">ke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D. s</w:t>
      </w:r>
      <w:r>
        <w:rPr>
          <w:b/>
          <w:i/>
          <w:color w:val="000000"/>
          <w:sz w:val="26"/>
          <w:szCs w:val="26"/>
          <w:u w:val="single"/>
        </w:rPr>
        <w:t>i</w:t>
      </w:r>
      <w:r>
        <w:rPr>
          <w:color w:val="000000"/>
          <w:sz w:val="26"/>
          <w:szCs w:val="26"/>
        </w:rPr>
        <w:t>x</w:t>
      </w:r>
    </w:p>
    <w:p>
      <w:pPr>
        <w:ind w:right="-180"/>
        <w:rPr>
          <w:color w:val="000000"/>
          <w:sz w:val="26"/>
          <w:szCs w:val="26"/>
          <w:u w:val="single"/>
          <w:shd w:val="clear" w:color="auto" w:fill="FFFFFF"/>
        </w:rPr>
      </w:pPr>
      <w:r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  <w:shd w:val="clear" w:color="auto" w:fill="FFFFFF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pl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</w:rPr>
        <w:t>ea</w:t>
      </w:r>
      <w:r>
        <w:rPr>
          <w:rFonts w:ascii="Times New Roman" w:hAnsi="Times New Roman"/>
          <w:color w:val="000000"/>
          <w:sz w:val="26"/>
          <w:szCs w:val="26"/>
        </w:rPr>
        <w:t>se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 xml:space="preserve">      B</w:t>
      </w:r>
      <w:r>
        <w:rPr>
          <w:rFonts w:ascii="Times New Roman" w:hAnsi="Times New Roman"/>
          <w:color w:val="000000"/>
          <w:sz w:val="26"/>
          <w:szCs w:val="26"/>
        </w:rPr>
        <w:t>. pl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</w:rPr>
        <w:t>ea</w:t>
      </w:r>
      <w:r>
        <w:rPr>
          <w:rFonts w:ascii="Times New Roman" w:hAnsi="Times New Roman"/>
          <w:color w:val="000000"/>
          <w:sz w:val="26"/>
          <w:szCs w:val="26"/>
        </w:rPr>
        <w:t>sure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>C</w:t>
      </w:r>
      <w:r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</w:rPr>
        <w:t>ea</w:t>
      </w:r>
      <w:r>
        <w:rPr>
          <w:rFonts w:ascii="Times New Roman" w:hAnsi="Times New Roman"/>
          <w:color w:val="000000"/>
          <w:sz w:val="26"/>
          <w:szCs w:val="26"/>
        </w:rPr>
        <w:t>sy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>D</w:t>
      </w:r>
      <w:r>
        <w:rPr>
          <w:rFonts w:ascii="Times New Roman" w:hAnsi="Times New Roman"/>
          <w:color w:val="000000"/>
          <w:sz w:val="26"/>
          <w:szCs w:val="26"/>
        </w:rPr>
        <w:t>. t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ea</w:t>
      </w:r>
      <w:r>
        <w:rPr>
          <w:rFonts w:ascii="Times New Roman" w:hAnsi="Times New Roman"/>
          <w:color w:val="000000"/>
          <w:sz w:val="26"/>
          <w:szCs w:val="26"/>
        </w:rPr>
        <w:t>cher</w:t>
      </w:r>
    </w:p>
    <w:p>
      <w:pPr>
        <w:jc w:val="both"/>
        <w:rPr>
          <w:b/>
          <w:bCs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II.</w:t>
      </w:r>
      <w:r>
        <w:rPr>
          <w:b/>
          <w:bCs/>
          <w:color w:val="000000"/>
          <w:sz w:val="26"/>
          <w:szCs w:val="26"/>
          <w:lang w:val="nl-NL"/>
        </w:rPr>
        <w:t>Choose the best option A,B,C or D to complete the sentences</w:t>
      </w:r>
    </w:p>
    <w:p>
      <w:pPr>
        <w:tabs>
          <w:tab w:val="left" w:pos="6390"/>
        </w:tabs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rFonts w:hint="default"/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Ba is good………………….fixing thing.</w:t>
      </w:r>
      <w:r>
        <w:rPr>
          <w:color w:val="000000"/>
          <w:sz w:val="26"/>
          <w:szCs w:val="26"/>
        </w:rPr>
        <w:tab/>
      </w:r>
    </w:p>
    <w:p>
      <w:pPr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at                             B.   in                      C. on                        D. to</w:t>
      </w:r>
    </w:p>
    <w:p>
      <w:pPr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 . We are interested……………… English and literature.</w:t>
      </w:r>
    </w:p>
    <w:p>
      <w:pPr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on                           B.  at                       C. to                         D. in</w:t>
      </w:r>
    </w:p>
    <w:p>
      <w:pPr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What about…………………to music?</w:t>
      </w:r>
    </w:p>
    <w:p>
      <w:pPr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listen                      B listening              C. listens                   D. to listen.</w:t>
      </w:r>
    </w:p>
    <w:p>
      <w:pPr>
        <w:spacing w:line="31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4.Would you like to…………………..milk?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drink                    </w:t>
      </w:r>
      <w:r>
        <w:rPr>
          <w:rFonts w:hint="default"/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B. drinking              C. to drink               D. drinks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5. In her ……………..class, she studies maps and learns about different countries.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geography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B. math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C. electronics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D. Physics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6. They often work ……………..their farm.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from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</w:t>
      </w:r>
      <w:r>
        <w:rPr>
          <w:rFonts w:hint="default"/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B. for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C. at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D. on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My new school is…………………than my old school. 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big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B. more bigger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C. bigger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D. most biggest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She works in a primary school. She is a……………………….</w:t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farmer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B. teacher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C. doctor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D. nurse</w:t>
      </w:r>
    </w:p>
    <w:p>
      <w:pPr>
        <w:pStyle w:val="4"/>
        <w:tabs>
          <w:tab w:val="left" w:pos="0"/>
          <w:tab w:val="clear" w:pos="4320"/>
          <w:tab w:val="clear" w:pos="8640"/>
        </w:tabs>
        <w:spacing w:line="26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9</w:t>
      </w:r>
      <w:r>
        <w:rPr>
          <w:rFonts w:hint="default"/>
          <w:color w:val="000000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>Jane is ..... beautiful than Hoa</w:t>
      </w:r>
    </w:p>
    <w:p>
      <w:pPr>
        <w:pStyle w:val="4"/>
        <w:tabs>
          <w:tab w:val="left" w:pos="0"/>
          <w:tab w:val="clear" w:pos="4320"/>
          <w:tab w:val="clear" w:pos="8640"/>
        </w:tabs>
        <w:spacing w:line="26" w:lineRule="atLeast"/>
        <w:jc w:val="both"/>
        <w:rPr>
          <w:rFonts w:hint="default" w:ascii="Times New Roman" w:hAnsi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>A</w:t>
      </w:r>
      <w:r>
        <w:rPr>
          <w:rFonts w:ascii="Times New Roman" w:hAnsi="Times New Roman"/>
          <w:color w:val="000000"/>
          <w:sz w:val="26"/>
          <w:szCs w:val="26"/>
        </w:rPr>
        <w:t>. more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>B</w:t>
      </w:r>
      <w:r>
        <w:rPr>
          <w:rFonts w:ascii="Times New Roman" w:hAnsi="Times New Roman"/>
          <w:color w:val="000000"/>
          <w:sz w:val="26"/>
          <w:szCs w:val="26"/>
        </w:rPr>
        <w:t>. the most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 xml:space="preserve">   C</w:t>
      </w:r>
      <w:r>
        <w:rPr>
          <w:rFonts w:ascii="Times New Roman" w:hAnsi="Times New Roman"/>
          <w:color w:val="000000"/>
          <w:sz w:val="26"/>
          <w:szCs w:val="26"/>
        </w:rPr>
        <w:t>. fewer</w:t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>D. less</w:t>
      </w:r>
    </w:p>
    <w:p>
      <w:pPr>
        <w:tabs>
          <w:tab w:val="left" w:pos="2520"/>
          <w:tab w:val="left" w:pos="4830"/>
          <w:tab w:val="left" w:pos="7360"/>
        </w:tabs>
        <w:spacing w:line="360" w:lineRule="auto"/>
        <w:rPr>
          <w:sz w:val="26"/>
          <w:szCs w:val="26"/>
        </w:rPr>
      </w:pP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 xml:space="preserve">10. </w:t>
      </w:r>
      <w:r>
        <w:rPr>
          <w:sz w:val="26"/>
          <w:szCs w:val="26"/>
        </w:rPr>
        <w:t>Thank for all your help?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- ..... .</w:t>
      </w:r>
    </w:p>
    <w:p>
      <w:pPr>
        <w:tabs>
          <w:tab w:val="left" w:pos="2520"/>
          <w:tab w:val="left" w:pos="4830"/>
          <w:tab w:val="left" w:pos="7360"/>
        </w:tabs>
        <w:spacing w:line="360" w:lineRule="auto"/>
        <w:rPr>
          <w:rFonts w:hint="default"/>
          <w:color w:val="000000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A.</w:t>
      </w:r>
      <w:r>
        <w:rPr>
          <w:sz w:val="26"/>
          <w:szCs w:val="26"/>
        </w:rPr>
        <w:t xml:space="preserve"> You're welcome              </w:t>
      </w:r>
      <w:r>
        <w:rPr>
          <w:rFonts w:hint="default"/>
          <w:sz w:val="26"/>
          <w:szCs w:val="26"/>
          <w:lang w:val="en-US"/>
        </w:rPr>
        <w:t>B</w:t>
      </w:r>
      <w:r>
        <w:rPr>
          <w:sz w:val="26"/>
          <w:szCs w:val="26"/>
        </w:rPr>
        <w:t>. I do like</w:t>
      </w:r>
      <w:r>
        <w:rPr>
          <w:rFonts w:hint="default"/>
          <w:sz w:val="26"/>
          <w:szCs w:val="26"/>
          <w:lang w:val="en-US"/>
        </w:rPr>
        <w:t xml:space="preserve">   C</w:t>
      </w:r>
      <w:r>
        <w:rPr>
          <w:sz w:val="26"/>
          <w:szCs w:val="26"/>
        </w:rPr>
        <w:t xml:space="preserve">. Good job              </w:t>
      </w:r>
      <w:r>
        <w:rPr>
          <w:rFonts w:hint="default"/>
          <w:sz w:val="26"/>
          <w:szCs w:val="26"/>
          <w:lang w:val="en-US"/>
        </w:rPr>
        <w:t>D</w:t>
      </w:r>
      <w:r>
        <w:rPr>
          <w:sz w:val="26"/>
          <w:szCs w:val="26"/>
        </w:rPr>
        <w:t>. That's not bad</w:t>
      </w:r>
    </w:p>
    <w:p>
      <w:pPr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</w:rPr>
        <w:t>I</w:t>
      </w:r>
      <w:r>
        <w:rPr>
          <w:rFonts w:hint="default"/>
          <w:b/>
          <w:color w:val="000000"/>
          <w:sz w:val="26"/>
          <w:szCs w:val="26"/>
          <w:lang w:val="en-US"/>
        </w:rPr>
        <w:t>II.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nl-NL"/>
        </w:rPr>
        <w:t xml:space="preserve">Put the verbs in brackets in the correct form. 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She often </w:t>
      </w:r>
      <w:r>
        <w:rPr>
          <w:b/>
          <w:i/>
          <w:color w:val="000000"/>
          <w:sz w:val="26"/>
          <w:szCs w:val="26"/>
        </w:rPr>
        <w:t xml:space="preserve">(go) </w:t>
      </w:r>
      <w:r>
        <w:rPr>
          <w:color w:val="000000"/>
          <w:sz w:val="26"/>
          <w:szCs w:val="26"/>
        </w:rPr>
        <w:t xml:space="preserve">......................................... to school by bike.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We (</w:t>
      </w:r>
      <w:r>
        <w:rPr>
          <w:b/>
          <w:i/>
          <w:color w:val="000000"/>
          <w:sz w:val="26"/>
          <w:szCs w:val="26"/>
        </w:rPr>
        <w:t>not have</w:t>
      </w:r>
      <w:r>
        <w:rPr>
          <w:color w:val="000000"/>
          <w:sz w:val="26"/>
          <w:szCs w:val="26"/>
        </w:rPr>
        <w:t xml:space="preserve">)............................................ English tomorrow.  </w:t>
      </w:r>
      <w:r>
        <w:rPr>
          <w:color w:val="000000"/>
          <w:sz w:val="26"/>
          <w:szCs w:val="26"/>
        </w:rPr>
        <w:tab/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What about </w:t>
      </w:r>
      <w:r>
        <w:rPr>
          <w:b/>
          <w:i/>
          <w:color w:val="000000"/>
          <w:sz w:val="26"/>
          <w:szCs w:val="26"/>
        </w:rPr>
        <w:t>(play)</w:t>
      </w:r>
      <w:r>
        <w:rPr>
          <w:color w:val="000000"/>
          <w:sz w:val="26"/>
          <w:szCs w:val="26"/>
        </w:rPr>
        <w:t xml:space="preserve"> ........................................... soccer?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He </w:t>
      </w:r>
      <w:r>
        <w:rPr>
          <w:b/>
          <w:i/>
          <w:color w:val="000000"/>
          <w:sz w:val="26"/>
          <w:szCs w:val="26"/>
        </w:rPr>
        <w:t>(do)</w:t>
      </w:r>
      <w:r>
        <w:rPr>
          <w:color w:val="000000"/>
          <w:sz w:val="26"/>
          <w:szCs w:val="26"/>
        </w:rPr>
        <w:t xml:space="preserve"> ....................................  their homework at the moment.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>
      <w:pPr>
        <w:ind w:right="-50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Classes always </w:t>
      </w:r>
      <w:r>
        <w:rPr>
          <w:b/>
          <w:bCs/>
          <w:i/>
          <w:iCs/>
          <w:color w:val="000000"/>
          <w:sz w:val="26"/>
          <w:szCs w:val="26"/>
        </w:rPr>
        <w:t>(begin)</w:t>
      </w:r>
      <w:r>
        <w:rPr>
          <w:color w:val="000000"/>
          <w:sz w:val="26"/>
          <w:szCs w:val="26"/>
        </w:rPr>
        <w:t xml:space="preserve">…………..………. at seven.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What should we </w:t>
      </w:r>
      <w:r>
        <w:rPr>
          <w:b/>
          <w:bCs/>
          <w:color w:val="000000"/>
          <w:sz w:val="26"/>
          <w:szCs w:val="26"/>
        </w:rPr>
        <w:t>(do)</w:t>
      </w:r>
      <w:r>
        <w:rPr>
          <w:color w:val="000000"/>
          <w:sz w:val="26"/>
          <w:szCs w:val="26"/>
        </w:rPr>
        <w:t xml:space="preserve"> ……………………..… this evening?</w:t>
      </w:r>
      <w:r>
        <w:rPr>
          <w:color w:val="000000"/>
          <w:sz w:val="26"/>
          <w:szCs w:val="26"/>
        </w:rPr>
        <w:tab/>
      </w:r>
    </w:p>
    <w:p>
      <w:pPr>
        <w:rPr>
          <w:b/>
          <w:color w:val="000000"/>
          <w:sz w:val="26"/>
          <w:szCs w:val="26"/>
        </w:rPr>
      </w:pPr>
      <w:r>
        <w:rPr>
          <w:rFonts w:hint="default"/>
          <w:b/>
          <w:color w:val="000000"/>
          <w:sz w:val="26"/>
          <w:szCs w:val="26"/>
          <w:lang w:val="en-US"/>
        </w:rPr>
        <w:t>I</w:t>
      </w:r>
      <w:r>
        <w:rPr>
          <w:b/>
          <w:color w:val="000000"/>
          <w:sz w:val="26"/>
          <w:szCs w:val="26"/>
        </w:rPr>
        <w:t>V</w:t>
      </w:r>
      <w:r>
        <w:rPr>
          <w:rFonts w:hint="default"/>
          <w:b/>
          <w:color w:val="000000"/>
          <w:sz w:val="26"/>
          <w:szCs w:val="26"/>
          <w:lang w:val="en-US"/>
        </w:rPr>
        <w:t>.</w:t>
      </w:r>
      <w:r>
        <w:rPr>
          <w:b/>
          <w:color w:val="000000"/>
          <w:sz w:val="26"/>
          <w:szCs w:val="26"/>
        </w:rPr>
        <w:t xml:space="preserve"> Complete the sentences with  preposition to, on , about , at  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We have History……………………Friday.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How ……………………………going to see a movie?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We usually chat……………………recess.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They go to school from Monday…………Saturday</w:t>
      </w:r>
    </w:p>
    <w:p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V. Rewrite the sentences with words given.</w:t>
      </w:r>
    </w:p>
    <w:p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1. Why don’t you come to my house?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-&gt; Let’s………………………………………………….………..?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Let’s listen to music.</w:t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-&gt; Would you like…………………………………………………?</w:t>
      </w:r>
    </w:p>
    <w:p>
      <w:pPr>
        <w:numPr>
          <w:ilvl w:val="0"/>
          <w:numId w:val="2"/>
        </w:numPr>
        <w:tabs>
          <w:tab w:val="left" w:pos="2520"/>
          <w:tab w:val="left" w:pos="4830"/>
          <w:tab w:val="left" w:pos="7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Where do you live?</w:t>
      </w:r>
    </w:p>
    <w:p>
      <w:pPr>
        <w:tabs>
          <w:tab w:val="left" w:pos="2520"/>
          <w:tab w:val="left" w:pos="4830"/>
          <w:tab w:val="left" w:pos="7360"/>
        </w:tabs>
        <w:spacing w:line="360" w:lineRule="auto"/>
        <w:rPr>
          <w:rFonts w:hint="default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>-&gt;</w:t>
      </w:r>
      <w:r>
        <w:rPr>
          <w:sz w:val="26"/>
          <w:szCs w:val="26"/>
        </w:rPr>
        <w:t xml:space="preserve">   What's </w:t>
      </w:r>
      <w:r>
        <w:rPr>
          <w:color w:val="000000"/>
          <w:sz w:val="26"/>
          <w:szCs w:val="26"/>
        </w:rPr>
        <w:t>…………………………………………………</w:t>
      </w:r>
      <w:r>
        <w:rPr>
          <w:rFonts w:hint="default"/>
          <w:color w:val="000000"/>
          <w:sz w:val="26"/>
          <w:szCs w:val="26"/>
          <w:lang w:val="en-US"/>
        </w:rPr>
        <w:t>….…..?</w:t>
      </w:r>
    </w:p>
    <w:p>
      <w:pPr>
        <w:numPr>
          <w:ilvl w:val="0"/>
          <w:numId w:val="2"/>
        </w:numPr>
        <w:tabs>
          <w:tab w:val="left" w:pos="2520"/>
          <w:tab w:val="left" w:pos="4830"/>
          <w:tab w:val="left" w:pos="7360"/>
        </w:tabs>
        <w:spacing w:line="360" w:lineRule="auto"/>
        <w:ind w:left="0" w:leftChars="0" w:firstLine="0" w:firstLineChars="0"/>
        <w:rPr>
          <w:sz w:val="26"/>
          <w:szCs w:val="26"/>
        </w:rPr>
      </w:pPr>
      <w:r>
        <w:rPr>
          <w:sz w:val="26"/>
          <w:szCs w:val="26"/>
        </w:rPr>
        <w:t>The blue dress is cheaper than the red one.</w:t>
      </w:r>
    </w:p>
    <w:p>
      <w:pPr>
        <w:tabs>
          <w:tab w:val="left" w:pos="2520"/>
          <w:tab w:val="left" w:pos="4830"/>
          <w:tab w:val="left" w:pos="7360"/>
        </w:tabs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-&gt;</w:t>
      </w:r>
      <w:r>
        <w:rPr>
          <w:sz w:val="26"/>
          <w:szCs w:val="26"/>
        </w:rPr>
        <w:t xml:space="preserve">   The red dress is </w:t>
      </w:r>
      <w:r>
        <w:rPr>
          <w:color w:val="000000"/>
          <w:sz w:val="26"/>
          <w:szCs w:val="26"/>
        </w:rPr>
        <w:t>…………………………………………………?</w:t>
      </w:r>
    </w:p>
    <w:p>
      <w:pPr>
        <w:numPr>
          <w:ilvl w:val="0"/>
          <w:numId w:val="2"/>
        </w:numPr>
        <w:tabs>
          <w:tab w:val="left" w:pos="2520"/>
          <w:tab w:val="left" w:pos="4830"/>
          <w:tab w:val="left" w:pos="7360"/>
        </w:tabs>
        <w:spacing w:line="360" w:lineRule="auto"/>
        <w:ind w:left="0" w:leftChars="0" w:firstLine="0" w:firstLineChars="0"/>
        <w:rPr>
          <w:sz w:val="26"/>
          <w:szCs w:val="26"/>
        </w:rPr>
      </w:pPr>
      <w:r>
        <w:rPr>
          <w:sz w:val="26"/>
          <w:szCs w:val="26"/>
        </w:rPr>
        <w:t>Nam is taller than any students in his class.</w:t>
      </w:r>
    </w:p>
    <w:p>
      <w:pPr>
        <w:tabs>
          <w:tab w:val="left" w:pos="2520"/>
          <w:tab w:val="left" w:pos="4830"/>
          <w:tab w:val="left" w:pos="7360"/>
        </w:tabs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-&gt;</w:t>
      </w:r>
      <w:r>
        <w:rPr>
          <w:sz w:val="26"/>
          <w:szCs w:val="26"/>
        </w:rPr>
        <w:t xml:space="preserve">   Nam is the </w:t>
      </w:r>
      <w:r>
        <w:rPr>
          <w:color w:val="000000"/>
          <w:sz w:val="26"/>
          <w:szCs w:val="26"/>
        </w:rPr>
        <w:t>…………………………………………………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times new roman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236E6"/>
    <w:multiLevelType w:val="singleLevel"/>
    <w:tmpl w:val="CFF236E6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1499F86A"/>
    <w:multiLevelType w:val="singleLevel"/>
    <w:tmpl w:val="1499F86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A48E9"/>
    <w:rsid w:val="329F37B0"/>
    <w:rsid w:val="4FD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320"/>
        <w:tab w:val="right" w:pos="8640"/>
      </w:tabs>
    </w:pPr>
    <w:rPr>
      <w:rFonts w:ascii="VNtimes new roman" w:hAnsi="VNtimes new roman"/>
      <w:bCs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2021-11-06T07:59:00Z</dcterms:created>
  <dc:creator>Thuy</dc:creator>
  <cp:lastModifiedBy>Thuy</cp:lastModifiedBy>
  <dcterms:modified xsi:type="dcterms:W3CDTF">2021-11-06T08:12:52Z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D76F98DB571647258B937553308AE129</vt:lpwstr>
  </property>
</Properties>
</file>